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ED" w:rsidRPr="00D57AED" w:rsidRDefault="00D57AED" w:rsidP="00D026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7AED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D57AED" w:rsidRPr="00883532" w:rsidRDefault="00D57AED" w:rsidP="00D02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57AED">
        <w:rPr>
          <w:rFonts w:ascii="Times New Roman" w:hAnsi="Times New Roman" w:cs="Times New Roman"/>
          <w:b/>
          <w:sz w:val="32"/>
          <w:szCs w:val="32"/>
        </w:rPr>
        <w:t xml:space="preserve">АДМИНИСТРАЦИЯ ПОСЕЛКА </w:t>
      </w:r>
      <w:r w:rsidR="00883532">
        <w:rPr>
          <w:rFonts w:ascii="Times New Roman" w:hAnsi="Times New Roman" w:cs="Times New Roman"/>
          <w:b/>
          <w:sz w:val="32"/>
          <w:szCs w:val="32"/>
          <w:lang w:val="en-US"/>
        </w:rPr>
        <w:t>ОЛЫМСКИЙ</w:t>
      </w:r>
    </w:p>
    <w:p w:rsidR="00D57AED" w:rsidRPr="00D57AED" w:rsidRDefault="00D57AED" w:rsidP="00D02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AED">
        <w:rPr>
          <w:rFonts w:ascii="Times New Roman" w:hAnsi="Times New Roman" w:cs="Times New Roman"/>
          <w:b/>
          <w:sz w:val="32"/>
          <w:szCs w:val="32"/>
        </w:rPr>
        <w:t>КАСТОРЕНСКОГО РАЙОНА КУРСКОЙ ОБЛАСТИ</w:t>
      </w:r>
    </w:p>
    <w:p w:rsidR="00D57AED" w:rsidRPr="00D57AED" w:rsidRDefault="00D57AED" w:rsidP="00D02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AED" w:rsidRPr="00D57AED" w:rsidRDefault="00D57AED" w:rsidP="00D026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7AE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57AED" w:rsidRPr="00D57AED" w:rsidRDefault="00D57AED" w:rsidP="00D02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AED" w:rsidRPr="00883532" w:rsidRDefault="00D57AED" w:rsidP="00D0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45F">
        <w:rPr>
          <w:rFonts w:ascii="Times New Roman" w:hAnsi="Times New Roman" w:cs="Times New Roman"/>
          <w:sz w:val="28"/>
          <w:szCs w:val="28"/>
        </w:rPr>
        <w:t>от 1</w:t>
      </w:r>
      <w:r w:rsidR="00883532" w:rsidRPr="00883532">
        <w:rPr>
          <w:rFonts w:ascii="Times New Roman" w:hAnsi="Times New Roman" w:cs="Times New Roman"/>
          <w:sz w:val="28"/>
          <w:szCs w:val="28"/>
        </w:rPr>
        <w:t>9</w:t>
      </w:r>
      <w:r w:rsidRPr="0044645F">
        <w:rPr>
          <w:rFonts w:ascii="Times New Roman" w:hAnsi="Times New Roman" w:cs="Times New Roman"/>
          <w:sz w:val="28"/>
          <w:szCs w:val="28"/>
        </w:rPr>
        <w:t xml:space="preserve">.11.2024 года                              № </w:t>
      </w:r>
      <w:r w:rsidR="00883532" w:rsidRPr="00883532">
        <w:rPr>
          <w:rFonts w:ascii="Times New Roman" w:hAnsi="Times New Roman" w:cs="Times New Roman"/>
          <w:sz w:val="28"/>
          <w:szCs w:val="28"/>
        </w:rPr>
        <w:t>113а</w:t>
      </w:r>
    </w:p>
    <w:p w:rsidR="00D57AED" w:rsidRPr="00883532" w:rsidRDefault="00D57AED" w:rsidP="00D0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645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4645F">
        <w:rPr>
          <w:rFonts w:ascii="Times New Roman" w:hAnsi="Times New Roman" w:cs="Times New Roman"/>
          <w:sz w:val="28"/>
          <w:szCs w:val="28"/>
        </w:rPr>
        <w:t>.</w:t>
      </w:r>
      <w:r w:rsidR="00883532" w:rsidRPr="008835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83532" w:rsidRPr="00883532">
        <w:rPr>
          <w:rFonts w:ascii="Times New Roman" w:hAnsi="Times New Roman" w:cs="Times New Roman"/>
          <w:sz w:val="28"/>
          <w:szCs w:val="28"/>
        </w:rPr>
        <w:t>лымский</w:t>
      </w:r>
      <w:proofErr w:type="spellEnd"/>
    </w:p>
    <w:p w:rsidR="00A25405" w:rsidRPr="00D57AED" w:rsidRDefault="00A25405" w:rsidP="00D0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D57AED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        </w:t>
      </w:r>
    </w:p>
    <w:p w:rsidR="00E06F26" w:rsidRPr="00A90DE3" w:rsidRDefault="00A25405" w:rsidP="005258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E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 в постановление от </w:t>
      </w:r>
      <w:r w:rsidR="00883532" w:rsidRPr="00883532">
        <w:rPr>
          <w:rFonts w:ascii="Times New Roman" w:hAnsi="Times New Roman" w:cs="Times New Roman"/>
          <w:b/>
          <w:sz w:val="24"/>
          <w:szCs w:val="24"/>
        </w:rPr>
        <w:t>21</w:t>
      </w:r>
      <w:r w:rsidR="00883532">
        <w:rPr>
          <w:rFonts w:ascii="Times New Roman" w:hAnsi="Times New Roman" w:cs="Times New Roman"/>
          <w:b/>
          <w:sz w:val="24"/>
          <w:szCs w:val="24"/>
        </w:rPr>
        <w:t>.07.2016 г. №14</w:t>
      </w:r>
      <w:r w:rsidR="00883532" w:rsidRPr="00883532">
        <w:rPr>
          <w:rFonts w:ascii="Times New Roman" w:hAnsi="Times New Roman" w:cs="Times New Roman"/>
          <w:b/>
          <w:sz w:val="24"/>
          <w:szCs w:val="24"/>
        </w:rPr>
        <w:t>2</w:t>
      </w:r>
      <w:r w:rsidR="005B5FDA">
        <w:rPr>
          <w:rFonts w:ascii="Arial" w:hAnsi="Arial" w:cs="Arial"/>
          <w:sz w:val="24"/>
          <w:szCs w:val="24"/>
        </w:rPr>
        <w:t xml:space="preserve"> </w:t>
      </w:r>
      <w:r w:rsidRPr="00A90DE3">
        <w:rPr>
          <w:rFonts w:ascii="Times New Roman" w:hAnsi="Times New Roman" w:cs="Times New Roman"/>
          <w:b/>
          <w:sz w:val="24"/>
          <w:szCs w:val="24"/>
        </w:rPr>
        <w:t>«Об  утверждении  Порядка  принятия решений о признании безнадежной к взысканию задолженности по платежам в бюджет муниципального образования «</w:t>
      </w:r>
      <w:r w:rsidR="0017576C" w:rsidRPr="00A90DE3">
        <w:rPr>
          <w:rFonts w:ascii="Times New Roman" w:hAnsi="Times New Roman" w:cs="Times New Roman"/>
          <w:b/>
          <w:sz w:val="24"/>
          <w:szCs w:val="24"/>
        </w:rPr>
        <w:t xml:space="preserve">поселок </w:t>
      </w:r>
      <w:r w:rsidR="00883532" w:rsidRPr="00883532">
        <w:rPr>
          <w:rFonts w:ascii="Times New Roman" w:hAnsi="Times New Roman" w:cs="Times New Roman"/>
          <w:b/>
          <w:sz w:val="24"/>
          <w:szCs w:val="24"/>
        </w:rPr>
        <w:t>О</w:t>
      </w:r>
      <w:proofErr w:type="spellStart"/>
      <w:r w:rsidR="00883532" w:rsidRPr="00883532">
        <w:rPr>
          <w:rFonts w:ascii="Times New Roman" w:hAnsi="Times New Roman" w:cs="Times New Roman"/>
          <w:b/>
          <w:sz w:val="24"/>
          <w:szCs w:val="24"/>
        </w:rPr>
        <w:t>лымский</w:t>
      </w:r>
      <w:proofErr w:type="spellEnd"/>
      <w:r w:rsidRPr="00A90DE3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A90DE3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A90DE3">
        <w:rPr>
          <w:rFonts w:ascii="Times New Roman" w:hAnsi="Times New Roman" w:cs="Times New Roman"/>
          <w:b/>
          <w:sz w:val="24"/>
          <w:szCs w:val="24"/>
        </w:rPr>
        <w:t xml:space="preserve"> района  Курской области  </w:t>
      </w:r>
      <w:r w:rsidR="00E06F26" w:rsidRPr="00A90DE3">
        <w:rPr>
          <w:rFonts w:ascii="Times New Roman" w:hAnsi="Times New Roman" w:cs="Times New Roman"/>
          <w:b/>
          <w:sz w:val="24"/>
          <w:szCs w:val="24"/>
        </w:rPr>
        <w:t xml:space="preserve">(в ред. </w:t>
      </w:r>
      <w:r w:rsidRPr="00A90DE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83532" w:rsidRPr="00883532">
        <w:rPr>
          <w:rFonts w:ascii="Times New Roman" w:hAnsi="Times New Roman" w:cs="Times New Roman"/>
          <w:b/>
          <w:sz w:val="24"/>
          <w:szCs w:val="24"/>
        </w:rPr>
        <w:t>16</w:t>
      </w:r>
      <w:r w:rsidRPr="00A90DE3">
        <w:rPr>
          <w:rFonts w:ascii="Times New Roman" w:hAnsi="Times New Roman" w:cs="Times New Roman"/>
          <w:b/>
          <w:sz w:val="24"/>
          <w:szCs w:val="24"/>
        </w:rPr>
        <w:t>.06.2020</w:t>
      </w:r>
      <w:r w:rsidR="0017576C" w:rsidRPr="00A90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DE3">
        <w:rPr>
          <w:rFonts w:ascii="Times New Roman" w:hAnsi="Times New Roman" w:cs="Times New Roman"/>
          <w:b/>
          <w:sz w:val="24"/>
          <w:szCs w:val="24"/>
        </w:rPr>
        <w:t>г. №</w:t>
      </w:r>
      <w:r w:rsidR="00883532" w:rsidRPr="00883532">
        <w:rPr>
          <w:rFonts w:ascii="Times New Roman" w:hAnsi="Times New Roman" w:cs="Times New Roman"/>
          <w:b/>
          <w:sz w:val="24"/>
          <w:szCs w:val="24"/>
        </w:rPr>
        <w:t>30</w:t>
      </w:r>
      <w:r w:rsidRPr="00A90DE3">
        <w:rPr>
          <w:rFonts w:ascii="Times New Roman" w:hAnsi="Times New Roman" w:cs="Times New Roman"/>
          <w:b/>
          <w:sz w:val="24"/>
          <w:szCs w:val="24"/>
        </w:rPr>
        <w:t>)</w:t>
      </w:r>
    </w:p>
    <w:p w:rsidR="00E06F26" w:rsidRPr="00A25405" w:rsidRDefault="00E06F26" w:rsidP="00A254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27FCF" w:rsidRDefault="0050205A" w:rsidP="001E34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E06F26">
        <w:rPr>
          <w:rFonts w:ascii="Times New Roman" w:hAnsi="Times New Roman" w:cs="Times New Roman"/>
          <w:sz w:val="24"/>
          <w:szCs w:val="24"/>
        </w:rPr>
        <w:t xml:space="preserve"> Федераль</w:t>
      </w:r>
      <w:r>
        <w:rPr>
          <w:rFonts w:ascii="Times New Roman" w:hAnsi="Times New Roman" w:cs="Times New Roman"/>
          <w:sz w:val="24"/>
          <w:szCs w:val="24"/>
        </w:rPr>
        <w:t>ного закона</w:t>
      </w:r>
      <w:r w:rsidR="00E06F26">
        <w:rPr>
          <w:rFonts w:ascii="Times New Roman" w:hAnsi="Times New Roman" w:cs="Times New Roman"/>
          <w:sz w:val="24"/>
          <w:szCs w:val="24"/>
        </w:rPr>
        <w:t xml:space="preserve"> от 13.07.2024 г. №177</w:t>
      </w:r>
      <w:r w:rsidR="00E06F26" w:rsidRPr="00CD1234">
        <w:rPr>
          <w:rFonts w:ascii="Times New Roman" w:hAnsi="Times New Roman" w:cs="Times New Roman"/>
          <w:sz w:val="24"/>
          <w:szCs w:val="24"/>
        </w:rPr>
        <w:t>-ФЗ «О в</w:t>
      </w:r>
      <w:r w:rsidR="00E06F26">
        <w:rPr>
          <w:rFonts w:ascii="Times New Roman" w:hAnsi="Times New Roman" w:cs="Times New Roman"/>
          <w:sz w:val="24"/>
          <w:szCs w:val="24"/>
        </w:rPr>
        <w:t>несении изменений в  Бюджетный  кодекс</w:t>
      </w:r>
      <w:r w:rsidR="00E06F26" w:rsidRPr="00CD123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E06F26">
        <w:rPr>
          <w:rFonts w:ascii="Times New Roman" w:hAnsi="Times New Roman" w:cs="Times New Roman"/>
          <w:sz w:val="24"/>
          <w:szCs w:val="24"/>
        </w:rPr>
        <w:t xml:space="preserve"> и отдельные  законодательные  акты Российской Федерации</w:t>
      </w:r>
      <w:r w:rsidR="00E06F26" w:rsidRPr="00CD1234">
        <w:rPr>
          <w:rFonts w:ascii="Times New Roman" w:hAnsi="Times New Roman" w:cs="Times New Roman"/>
          <w:sz w:val="24"/>
          <w:szCs w:val="24"/>
        </w:rPr>
        <w:t>»</w:t>
      </w:r>
      <w:r w:rsidR="006513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1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234">
        <w:rPr>
          <w:rFonts w:ascii="Times New Roman" w:hAnsi="Times New Roman" w:cs="Times New Roman"/>
          <w:sz w:val="24"/>
          <w:szCs w:val="24"/>
        </w:rPr>
        <w:t>соответс</w:t>
      </w:r>
      <w:r>
        <w:rPr>
          <w:rFonts w:ascii="Times New Roman" w:hAnsi="Times New Roman" w:cs="Times New Roman"/>
          <w:sz w:val="24"/>
          <w:szCs w:val="24"/>
        </w:rPr>
        <w:t>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положениями которого  изменена  статья 47.2 Бюджетного кодекса Российской Федерации</w:t>
      </w:r>
      <w:r w:rsidR="005C60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FCF" w:rsidRPr="003C4BA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27FCF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83532" w:rsidRPr="00883532">
        <w:rPr>
          <w:rFonts w:ascii="Times New Roman" w:hAnsi="Times New Roman" w:cs="Times New Roman"/>
          <w:sz w:val="24"/>
          <w:szCs w:val="24"/>
        </w:rPr>
        <w:t>Олымский</w:t>
      </w:r>
      <w:proofErr w:type="spellEnd"/>
      <w:r w:rsidR="00027FCF" w:rsidRPr="003C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FCF" w:rsidRPr="003C4BA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27FCF" w:rsidRPr="003C4BAF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027FCF" w:rsidRPr="003C4BAF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E06F26" w:rsidRPr="007D5C12" w:rsidRDefault="00BE3BFB" w:rsidP="001E3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C12">
        <w:rPr>
          <w:rFonts w:ascii="Times New Roman" w:hAnsi="Times New Roman" w:cs="Times New Roman"/>
          <w:sz w:val="24"/>
          <w:szCs w:val="24"/>
        </w:rPr>
        <w:t>1.</w:t>
      </w:r>
      <w:r w:rsidR="001E3485" w:rsidRPr="007D5C12">
        <w:rPr>
          <w:rFonts w:ascii="Times New Roman" w:hAnsi="Times New Roman" w:cs="Times New Roman"/>
          <w:sz w:val="24"/>
          <w:szCs w:val="24"/>
        </w:rPr>
        <w:t xml:space="preserve"> Статью 1  Поряд</w:t>
      </w:r>
      <w:r w:rsidRPr="007D5C12">
        <w:rPr>
          <w:rFonts w:ascii="Times New Roman" w:hAnsi="Times New Roman" w:cs="Times New Roman"/>
          <w:sz w:val="24"/>
          <w:szCs w:val="24"/>
        </w:rPr>
        <w:t>к</w:t>
      </w:r>
      <w:r w:rsidR="001E3485" w:rsidRPr="007D5C12">
        <w:rPr>
          <w:rFonts w:ascii="Times New Roman" w:hAnsi="Times New Roman" w:cs="Times New Roman"/>
          <w:sz w:val="24"/>
          <w:szCs w:val="24"/>
        </w:rPr>
        <w:t>а</w:t>
      </w:r>
      <w:r w:rsidRPr="007D5C12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безнадежной к взысканию задолженности по платежам в бюджет муниципального образования «</w:t>
      </w:r>
      <w:r w:rsidR="0017576C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883532" w:rsidRPr="00883532">
        <w:rPr>
          <w:rFonts w:ascii="Times New Roman" w:hAnsi="Times New Roman" w:cs="Times New Roman"/>
          <w:sz w:val="24"/>
          <w:szCs w:val="24"/>
        </w:rPr>
        <w:t>Олымский</w:t>
      </w:r>
      <w:proofErr w:type="spellEnd"/>
      <w:r w:rsidRPr="007D5C1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D5C1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D5C12">
        <w:rPr>
          <w:rFonts w:ascii="Times New Roman" w:hAnsi="Times New Roman" w:cs="Times New Roman"/>
          <w:sz w:val="24"/>
          <w:szCs w:val="24"/>
        </w:rPr>
        <w:t xml:space="preserve"> района Курской области, утвержденный постановлением Администрации </w:t>
      </w:r>
      <w:r w:rsidR="0017576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83532" w:rsidRPr="00883532">
        <w:rPr>
          <w:rFonts w:ascii="Times New Roman" w:hAnsi="Times New Roman" w:cs="Times New Roman"/>
          <w:sz w:val="24"/>
          <w:szCs w:val="24"/>
        </w:rPr>
        <w:t>Олымский</w:t>
      </w:r>
      <w:proofErr w:type="spellEnd"/>
      <w:r w:rsidRPr="007D5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C1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D5C12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proofErr w:type="spellStart"/>
      <w:proofErr w:type="gramStart"/>
      <w:r w:rsidR="005B5FDA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5B5FDA">
        <w:rPr>
          <w:rFonts w:ascii="Arial" w:hAnsi="Arial" w:cs="Arial"/>
          <w:sz w:val="24"/>
          <w:szCs w:val="24"/>
        </w:rPr>
        <w:t xml:space="preserve"> </w:t>
      </w:r>
      <w:r w:rsidR="00883532" w:rsidRPr="00883532">
        <w:rPr>
          <w:rFonts w:ascii="Times New Roman" w:hAnsi="Times New Roman" w:cs="Times New Roman"/>
          <w:sz w:val="24"/>
          <w:szCs w:val="24"/>
        </w:rPr>
        <w:t>21</w:t>
      </w:r>
      <w:r w:rsidR="00883532">
        <w:rPr>
          <w:rFonts w:ascii="Times New Roman" w:hAnsi="Times New Roman" w:cs="Times New Roman"/>
          <w:sz w:val="24"/>
          <w:szCs w:val="24"/>
        </w:rPr>
        <w:t>.07.2016 г. №14</w:t>
      </w:r>
      <w:r w:rsidR="00883532" w:rsidRPr="00883532">
        <w:rPr>
          <w:rFonts w:ascii="Times New Roman" w:hAnsi="Times New Roman" w:cs="Times New Roman"/>
          <w:sz w:val="24"/>
          <w:szCs w:val="24"/>
        </w:rPr>
        <w:t>2</w:t>
      </w:r>
      <w:r w:rsidR="005B5FDA">
        <w:rPr>
          <w:rFonts w:ascii="Arial" w:hAnsi="Arial" w:cs="Arial"/>
          <w:sz w:val="24"/>
          <w:szCs w:val="24"/>
        </w:rPr>
        <w:t xml:space="preserve"> </w:t>
      </w:r>
      <w:r w:rsidRPr="007D5C12">
        <w:rPr>
          <w:rFonts w:ascii="Times New Roman" w:hAnsi="Times New Roman" w:cs="Times New Roman"/>
          <w:sz w:val="24"/>
          <w:szCs w:val="24"/>
        </w:rPr>
        <w:t>«Об утверждении Порядка принятия решений о признании безнадежной к взысканию задолженности по платежам в бюджет муниципального образования «</w:t>
      </w:r>
      <w:r w:rsidR="0017576C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883532" w:rsidRPr="00883532">
        <w:rPr>
          <w:rFonts w:ascii="Times New Roman" w:hAnsi="Times New Roman" w:cs="Times New Roman"/>
          <w:sz w:val="24"/>
          <w:szCs w:val="24"/>
        </w:rPr>
        <w:t>Олымский</w:t>
      </w:r>
      <w:proofErr w:type="spellEnd"/>
      <w:r w:rsidRPr="007D5C1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D5C1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D5C12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="001E3485" w:rsidRPr="007D5C12">
        <w:rPr>
          <w:rFonts w:ascii="Times New Roman" w:hAnsi="Times New Roman" w:cs="Times New Roman"/>
          <w:sz w:val="24"/>
          <w:szCs w:val="24"/>
        </w:rPr>
        <w:t xml:space="preserve"> (в ред. от </w:t>
      </w:r>
      <w:r w:rsidR="00883532" w:rsidRPr="00883532">
        <w:rPr>
          <w:rFonts w:ascii="Times New Roman" w:hAnsi="Times New Roman" w:cs="Times New Roman"/>
          <w:sz w:val="24"/>
          <w:szCs w:val="24"/>
        </w:rPr>
        <w:t>16</w:t>
      </w:r>
      <w:r w:rsidR="001E3485" w:rsidRPr="007D5C12">
        <w:rPr>
          <w:rFonts w:ascii="Times New Roman" w:hAnsi="Times New Roman" w:cs="Times New Roman"/>
          <w:sz w:val="24"/>
          <w:szCs w:val="24"/>
        </w:rPr>
        <w:t>.06.2020г.  №</w:t>
      </w:r>
      <w:r w:rsidR="0017576C">
        <w:rPr>
          <w:rFonts w:ascii="Times New Roman" w:hAnsi="Times New Roman" w:cs="Times New Roman"/>
          <w:sz w:val="24"/>
          <w:szCs w:val="24"/>
        </w:rPr>
        <w:t>3</w:t>
      </w:r>
      <w:r w:rsidR="0088353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E3485" w:rsidRPr="007D5C12">
        <w:rPr>
          <w:rFonts w:ascii="Times New Roman" w:hAnsi="Times New Roman" w:cs="Times New Roman"/>
          <w:sz w:val="24"/>
          <w:szCs w:val="24"/>
        </w:rPr>
        <w:t>) изложить в новой редакции:</w:t>
      </w:r>
    </w:p>
    <w:p w:rsidR="008B63BD" w:rsidRPr="007D5C12" w:rsidRDefault="001E3485" w:rsidP="007D5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C12">
        <w:rPr>
          <w:rFonts w:ascii="Times New Roman" w:hAnsi="Times New Roman" w:cs="Times New Roman"/>
          <w:sz w:val="24"/>
          <w:szCs w:val="24"/>
        </w:rPr>
        <w:t xml:space="preserve">         «Статья 1. </w:t>
      </w:r>
      <w:proofErr w:type="gramStart"/>
      <w:r w:rsidRPr="007D5C12">
        <w:rPr>
          <w:rFonts w:ascii="Times New Roman" w:hAnsi="Times New Roman" w:cs="Times New Roman"/>
          <w:sz w:val="24"/>
          <w:szCs w:val="24"/>
        </w:rPr>
        <w:t>Случаи признания безнадежной  к взысканию  зад</w:t>
      </w:r>
      <w:r w:rsidR="00BC1867" w:rsidRPr="007D5C12">
        <w:rPr>
          <w:rFonts w:ascii="Times New Roman" w:hAnsi="Times New Roman" w:cs="Times New Roman"/>
          <w:sz w:val="24"/>
          <w:szCs w:val="24"/>
        </w:rPr>
        <w:t>о</w:t>
      </w:r>
      <w:r w:rsidRPr="007D5C12">
        <w:rPr>
          <w:rFonts w:ascii="Times New Roman" w:hAnsi="Times New Roman" w:cs="Times New Roman"/>
          <w:sz w:val="24"/>
          <w:szCs w:val="24"/>
        </w:rPr>
        <w:t>лженности по</w:t>
      </w:r>
      <w:r w:rsidR="00734436" w:rsidRPr="007D5C12">
        <w:rPr>
          <w:rFonts w:ascii="Times New Roman" w:hAnsi="Times New Roman" w:cs="Times New Roman"/>
          <w:sz w:val="24"/>
          <w:szCs w:val="24"/>
        </w:rPr>
        <w:t xml:space="preserve"> </w:t>
      </w:r>
      <w:r w:rsidRPr="007D5C12">
        <w:rPr>
          <w:rFonts w:ascii="Times New Roman" w:hAnsi="Times New Roman" w:cs="Times New Roman"/>
          <w:sz w:val="24"/>
          <w:szCs w:val="24"/>
        </w:rPr>
        <w:t xml:space="preserve">платежам в муниципальной </w:t>
      </w:r>
      <w:r w:rsidR="003A4523" w:rsidRPr="007D5C12">
        <w:rPr>
          <w:rFonts w:ascii="Times New Roman" w:hAnsi="Times New Roman" w:cs="Times New Roman"/>
          <w:sz w:val="24"/>
          <w:szCs w:val="24"/>
        </w:rPr>
        <w:t xml:space="preserve"> бюджет.</w:t>
      </w:r>
      <w:proofErr w:type="gramEnd"/>
    </w:p>
    <w:p w:rsidR="00BC1867" w:rsidRPr="007D5C12" w:rsidRDefault="00BC1867" w:rsidP="007D5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12">
        <w:rPr>
          <w:rFonts w:ascii="Times New Roman" w:hAnsi="Times New Roman" w:cs="Times New Roman"/>
          <w:sz w:val="24"/>
          <w:szCs w:val="24"/>
        </w:rPr>
        <w:t>1. Случаи признания безнадежной к взысканию задолженности по платежам в муниципальный бюджет:</w:t>
      </w:r>
    </w:p>
    <w:p w:rsidR="00BC1867" w:rsidRPr="007D5C12" w:rsidRDefault="00BC1867" w:rsidP="007D5C12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12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муниципальный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C1867" w:rsidRPr="007D5C12" w:rsidRDefault="00BC1867" w:rsidP="007D5C12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12">
        <w:rPr>
          <w:rFonts w:ascii="Times New Roman" w:hAnsi="Times New Roman" w:cs="Times New Roman"/>
          <w:sz w:val="24"/>
          <w:szCs w:val="24"/>
        </w:rPr>
        <w:t>2)</w:t>
      </w:r>
      <w:r w:rsidR="00464868" w:rsidRPr="007D5C12">
        <w:rPr>
          <w:rFonts w:ascii="Times New Roman" w:hAnsi="Times New Roman" w:cs="Times New Roman"/>
          <w:sz w:val="24"/>
          <w:szCs w:val="24"/>
        </w:rPr>
        <w:t xml:space="preserve"> </w:t>
      </w:r>
      <w:r w:rsidR="00464868"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завершения процедуры банкротства гражданина, индивидуального предпринимателя в соответствии с Федеральным </w:t>
      </w:r>
      <w:hyperlink r:id="rId5" w:history="1">
        <w:r w:rsidR="00464868" w:rsidRPr="007D5C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464868"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="00464868"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обязанности</w:t>
      </w:r>
      <w:proofErr w:type="gramEnd"/>
      <w:r w:rsidR="00464868"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уплате которой он освобожден в соответствии с указанным Федеральным законом;</w:t>
      </w:r>
    </w:p>
    <w:p w:rsidR="00BC1867" w:rsidRPr="007D5C12" w:rsidRDefault="00BC1867" w:rsidP="007D5C12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12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муниципальный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C1867" w:rsidRPr="007D5C12" w:rsidRDefault="00BC1867" w:rsidP="007D5C12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12">
        <w:rPr>
          <w:rFonts w:ascii="Times New Roman" w:hAnsi="Times New Roman" w:cs="Times New Roman"/>
          <w:sz w:val="24"/>
          <w:szCs w:val="24"/>
        </w:rPr>
        <w:t xml:space="preserve">4) </w:t>
      </w:r>
      <w:r w:rsidR="00464868" w:rsidRPr="007D5C12">
        <w:rPr>
          <w:rFonts w:ascii="Times New Roman" w:hAnsi="Times New Roman" w:cs="Times New Roman"/>
          <w:sz w:val="24"/>
          <w:szCs w:val="24"/>
        </w:rPr>
        <w:t xml:space="preserve"> </w:t>
      </w:r>
      <w:r w:rsidR="00464868"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применения актов об амнистии или помилования в отношении осужденных к наказанию в виде штрафа или принятия судом решения, в соответствии с которым </w:t>
      </w:r>
      <w:r w:rsidR="00464868"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BC1867" w:rsidRPr="007E3D19" w:rsidRDefault="00BC1867" w:rsidP="007D5C12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D5C12">
        <w:rPr>
          <w:rFonts w:ascii="Times New Roman" w:hAnsi="Times New Roman" w:cs="Times New Roman"/>
          <w:sz w:val="24"/>
          <w:szCs w:val="24"/>
        </w:rPr>
        <w:t xml:space="preserve">5) </w:t>
      </w:r>
      <w:r w:rsidR="00464868" w:rsidRPr="007D5C12">
        <w:rPr>
          <w:rFonts w:ascii="Times New Roman" w:hAnsi="Times New Roman" w:cs="Times New Roman"/>
          <w:sz w:val="24"/>
          <w:szCs w:val="24"/>
        </w:rPr>
        <w:t xml:space="preserve"> </w:t>
      </w:r>
      <w:r w:rsidR="00464868"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6" w:anchor="100348" w:history="1">
        <w:r w:rsidR="00464868" w:rsidRPr="007D5C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3</w:t>
        </w:r>
      </w:hyperlink>
      <w:r w:rsidR="00464868"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> или </w:t>
      </w:r>
      <w:hyperlink r:id="rId7" w:anchor="000900" w:history="1">
        <w:r w:rsidR="00464868" w:rsidRPr="007D5C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части 1 статьи 46</w:t>
        </w:r>
      </w:hyperlink>
      <w:r w:rsidR="00464868"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="00464868"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о банкротстве, прошло более пяти лет;</w:t>
      </w:r>
    </w:p>
    <w:p w:rsidR="00464868" w:rsidRPr="007E3D19" w:rsidRDefault="00464868" w:rsidP="007D5C12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64868" w:rsidRDefault="00734436" w:rsidP="007D5C12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наличия</w:t>
      </w:r>
      <w:proofErr w:type="gramEnd"/>
      <w:r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8" w:anchor="dst100348" w:history="1">
        <w:r w:rsidRPr="007D5C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3</w:t>
        </w:r>
      </w:hyperlink>
      <w:r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> или </w:t>
      </w:r>
      <w:hyperlink r:id="rId9" w:anchor="dst100349" w:history="1">
        <w:r w:rsidRPr="007D5C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части 1 статьи 46</w:t>
        </w:r>
      </w:hyperlink>
      <w:r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0" w:history="1">
        <w:r w:rsidRPr="007D5C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7D5C12">
        <w:rPr>
          <w:rFonts w:ascii="Times New Roman" w:hAnsi="Times New Roman" w:cs="Times New Roman"/>
          <w:sz w:val="24"/>
          <w:szCs w:val="24"/>
          <w:shd w:val="clear" w:color="auto" w:fill="FFFFFF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537240" w:rsidRPr="007D5C12" w:rsidRDefault="007D5C12" w:rsidP="007D5C12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5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Наряду со случаями, предусмотренными </w:t>
      </w:r>
      <w:hyperlink r:id="rId11" w:anchor="dst4367" w:history="1">
        <w:r w:rsidR="00170F5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пунктом </w:t>
        </w:r>
        <w:r w:rsidRPr="00B27E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</w:t>
        </w:r>
      </w:hyperlink>
      <w:r w:rsidRPr="00B27E5D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2" w:anchor="dst102910" w:history="1">
        <w:r w:rsidRPr="00B27E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Кодексом</w:t>
        </w:r>
      </w:hyperlink>
      <w:r w:rsidRPr="00B27E5D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об административных правонарушениях, вынесено постано</w:t>
      </w:r>
      <w:r w:rsidRPr="007D5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вление о прекращении исполнения постановления о назначении административного наказания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537240" w:rsidRPr="00BC1867" w:rsidRDefault="00537240" w:rsidP="0053724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1867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 момента подписания.</w:t>
      </w:r>
    </w:p>
    <w:p w:rsidR="00537240" w:rsidRPr="00BC1867" w:rsidRDefault="00537240" w:rsidP="0053724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 w:rsidRPr="00BC186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C18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186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37240" w:rsidRPr="00CD1234" w:rsidRDefault="00537240" w:rsidP="0053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CF" w:rsidRPr="003C4BAF" w:rsidRDefault="00027FCF" w:rsidP="00027FCF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3C4BAF">
        <w:rPr>
          <w:rFonts w:ascii="Times New Roman" w:hAnsi="Times New Roman" w:cs="Times New Roman"/>
          <w:bCs/>
          <w:color w:val="auto"/>
        </w:rPr>
        <w:t xml:space="preserve">Глава </w:t>
      </w:r>
    </w:p>
    <w:p w:rsidR="00027FCF" w:rsidRPr="00883532" w:rsidRDefault="00027FCF" w:rsidP="00027FCF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lang w:val="en-US"/>
        </w:rPr>
      </w:pPr>
      <w:r>
        <w:rPr>
          <w:rFonts w:ascii="Times New Roman" w:hAnsi="Times New Roman" w:cs="Times New Roman"/>
          <w:bCs/>
          <w:color w:val="auto"/>
        </w:rPr>
        <w:t xml:space="preserve">поселка </w:t>
      </w:r>
      <w:proofErr w:type="spellStart"/>
      <w:r w:rsidR="00883532" w:rsidRPr="00883532">
        <w:rPr>
          <w:rFonts w:ascii="Times New Roman" w:hAnsi="Times New Roman" w:cs="Times New Roman"/>
          <w:bCs/>
          <w:color w:val="auto"/>
        </w:rPr>
        <w:t>Олымский</w:t>
      </w:r>
      <w:proofErr w:type="spellEnd"/>
      <w:r w:rsidRPr="003C4BAF">
        <w:rPr>
          <w:rFonts w:ascii="Times New Roman" w:hAnsi="Times New Roman" w:cs="Times New Roman"/>
          <w:bCs/>
          <w:color w:val="auto"/>
        </w:rPr>
        <w:t xml:space="preserve">                                                                             </w:t>
      </w:r>
      <w:r w:rsidR="00883532">
        <w:rPr>
          <w:rFonts w:ascii="Times New Roman" w:hAnsi="Times New Roman" w:cs="Times New Roman"/>
          <w:bCs/>
          <w:color w:val="auto"/>
          <w:lang w:val="en-US"/>
        </w:rPr>
        <w:t>Л.В. Кочегарова</w:t>
      </w:r>
      <w:bookmarkStart w:id="0" w:name="_GoBack"/>
      <w:bookmarkEnd w:id="0"/>
    </w:p>
    <w:p w:rsidR="00027FCF" w:rsidRPr="003C4BAF" w:rsidRDefault="00027FCF" w:rsidP="00027FCF">
      <w:pPr>
        <w:pStyle w:val="western"/>
        <w:shd w:val="clear" w:color="auto" w:fill="FFFFFF"/>
        <w:spacing w:after="0" w:line="240" w:lineRule="auto"/>
        <w:ind w:left="5812"/>
        <w:jc w:val="right"/>
      </w:pPr>
    </w:p>
    <w:p w:rsidR="00537240" w:rsidRPr="00A25405" w:rsidRDefault="00537240" w:rsidP="00A254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7240" w:rsidRPr="00A25405" w:rsidSect="008B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405"/>
    <w:rsid w:val="00027FCF"/>
    <w:rsid w:val="00114F80"/>
    <w:rsid w:val="00170F56"/>
    <w:rsid w:val="0017576C"/>
    <w:rsid w:val="001E3485"/>
    <w:rsid w:val="003A4523"/>
    <w:rsid w:val="0044645F"/>
    <w:rsid w:val="00464868"/>
    <w:rsid w:val="0050205A"/>
    <w:rsid w:val="0052581E"/>
    <w:rsid w:val="00537240"/>
    <w:rsid w:val="005B5FDA"/>
    <w:rsid w:val="005C6038"/>
    <w:rsid w:val="0065133C"/>
    <w:rsid w:val="00726A26"/>
    <w:rsid w:val="00734436"/>
    <w:rsid w:val="007D5C12"/>
    <w:rsid w:val="007E3D19"/>
    <w:rsid w:val="00883532"/>
    <w:rsid w:val="008B63BD"/>
    <w:rsid w:val="00A25405"/>
    <w:rsid w:val="00A90DE3"/>
    <w:rsid w:val="00B27E5D"/>
    <w:rsid w:val="00B55793"/>
    <w:rsid w:val="00BC1867"/>
    <w:rsid w:val="00BE3BFB"/>
    <w:rsid w:val="00D02682"/>
    <w:rsid w:val="00D40B6A"/>
    <w:rsid w:val="00D57AED"/>
    <w:rsid w:val="00DA63D0"/>
    <w:rsid w:val="00DC050B"/>
    <w:rsid w:val="00E06F26"/>
    <w:rsid w:val="00E555B7"/>
    <w:rsid w:val="00F5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40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3">
    <w:name w:val="List Paragraph"/>
    <w:basedOn w:val="a"/>
    <w:uiPriority w:val="34"/>
    <w:qFormat/>
    <w:rsid w:val="00537240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464868"/>
    <w:rPr>
      <w:color w:val="0000FF"/>
      <w:u w:val="single"/>
    </w:rPr>
  </w:style>
  <w:style w:type="paragraph" w:customStyle="1" w:styleId="western">
    <w:name w:val="western"/>
    <w:basedOn w:val="a"/>
    <w:rsid w:val="00027FCF"/>
    <w:pPr>
      <w:spacing w:before="100" w:beforeAutospacing="1" w:after="119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7FCF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52/105782f48579348026e763beef098430090826b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ispolnitelnom-proizvodstve/glava-5/statja-46/" TargetMode="External"/><Relationship Id="rId12" Type="http://schemas.openxmlformats.org/officeDocument/2006/relationships/hyperlink" Target="https://www.consultant.ru/document/cons_doc_LAW_483024/b9c836aa8e02baac0a6fe93887cc9a9cc3a6ae6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FZ-ob-ispolnitelnom-proizvodstve/glava-5/statja-46/" TargetMode="External"/><Relationship Id="rId11" Type="http://schemas.openxmlformats.org/officeDocument/2006/relationships/hyperlink" Target="https://www.consultant.ru/document/cons_doc_LAW_469774/0be602cb3aeb65915ab91b68b394c667934ea4f1/" TargetMode="External"/><Relationship Id="rId5" Type="http://schemas.openxmlformats.org/officeDocument/2006/relationships/hyperlink" Target="https://legalacts.ru/doc/FZ-o-nesostojatelnosti-bankrotstve/" TargetMode="External"/><Relationship Id="rId10" Type="http://schemas.openxmlformats.org/officeDocument/2006/relationships/hyperlink" Target="https://www.consultant.ru/document/cons_doc_LAW_4831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652/105782f48579348026e763beef098430090826b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2024-10-25T09:02:00Z</cp:lastPrinted>
  <dcterms:created xsi:type="dcterms:W3CDTF">2024-10-02T06:37:00Z</dcterms:created>
  <dcterms:modified xsi:type="dcterms:W3CDTF">2024-12-10T13:12:00Z</dcterms:modified>
</cp:coreProperties>
</file>